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64" w:rsidRDefault="00642264" w:rsidP="00FA0B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32"/>
          <w:szCs w:val="32"/>
        </w:rPr>
      </w:pPr>
      <w:r>
        <w:rPr>
          <w:rFonts w:ascii="TimesNewRoman" w:hAnsi="TimesNewRoman" w:cs="TimesNewRoman"/>
          <w:color w:val="000000"/>
          <w:sz w:val="32"/>
          <w:szCs w:val="32"/>
        </w:rPr>
        <w:t>Otwartego Halowego Mityngu Lekkoatletycznego</w:t>
      </w:r>
    </w:p>
    <w:p w:rsidR="00642264" w:rsidRDefault="00642264" w:rsidP="00FA0B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32"/>
          <w:szCs w:val="32"/>
        </w:rPr>
      </w:pPr>
      <w:r>
        <w:rPr>
          <w:rFonts w:ascii="TimesNewRoman CE" w:hAnsi="TimesNewRoman CE" w:cs="TimesNewRoman CE"/>
          <w:color w:val="000000"/>
          <w:sz w:val="32"/>
          <w:szCs w:val="32"/>
        </w:rPr>
        <w:t>Białystok 1</w:t>
      </w:r>
      <w:r>
        <w:rPr>
          <w:rFonts w:ascii="TimesNewRoman" w:hAnsi="TimesNewRoman" w:cs="TimesNewRoman"/>
          <w:color w:val="000000"/>
          <w:sz w:val="32"/>
          <w:szCs w:val="32"/>
        </w:rPr>
        <w:t>8.01.2014</w:t>
      </w:r>
    </w:p>
    <w:p w:rsidR="00642264" w:rsidRDefault="00642264" w:rsidP="00FA0B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32"/>
          <w:szCs w:val="32"/>
        </w:rPr>
      </w:pPr>
    </w:p>
    <w:p w:rsidR="00642264" w:rsidRDefault="00642264" w:rsidP="00FA0B7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1. Organizator:</w:t>
      </w:r>
    </w:p>
    <w:p w:rsidR="00642264" w:rsidRDefault="00642264" w:rsidP="00FA0B7D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-</w:t>
      </w:r>
      <w:r>
        <w:rPr>
          <w:rFonts w:cs="Calibri"/>
          <w:color w:val="000000"/>
          <w:sz w:val="24"/>
          <w:szCs w:val="24"/>
        </w:rPr>
        <w:tab/>
        <w:t>Klub Sportowy „Podlasie” Białystok</w:t>
      </w:r>
    </w:p>
    <w:p w:rsidR="00642264" w:rsidRDefault="00642264" w:rsidP="00FA0B7D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-</w:t>
      </w:r>
      <w:r>
        <w:rPr>
          <w:rFonts w:cs="Calibri"/>
          <w:color w:val="000000"/>
          <w:sz w:val="24"/>
          <w:szCs w:val="24"/>
        </w:rPr>
        <w:tab/>
        <w:t>Zespół Szkół Rolniczych CKP Białystok</w:t>
      </w:r>
    </w:p>
    <w:p w:rsidR="00642264" w:rsidRDefault="00642264" w:rsidP="00FA0B7D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Calibri"/>
          <w:color w:val="000000"/>
          <w:sz w:val="24"/>
          <w:szCs w:val="24"/>
        </w:rPr>
      </w:pPr>
    </w:p>
    <w:p w:rsidR="00642264" w:rsidRDefault="00642264" w:rsidP="00FA0B7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2. Miejsce i termin:</w:t>
      </w:r>
    </w:p>
    <w:p w:rsidR="00642264" w:rsidRDefault="00642264" w:rsidP="00FA0B7D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-</w:t>
      </w:r>
      <w:r>
        <w:rPr>
          <w:rFonts w:cs="Calibri"/>
          <w:color w:val="000000"/>
          <w:sz w:val="24"/>
          <w:szCs w:val="24"/>
        </w:rPr>
        <w:tab/>
        <w:t>Białystok, hala SMS Białystok ul. Ks. Suchowolca 26.</w:t>
      </w:r>
    </w:p>
    <w:p w:rsidR="00642264" w:rsidRDefault="00642264" w:rsidP="00FA0B7D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18.01.2014 r. godz. 10.00</w:t>
      </w:r>
    </w:p>
    <w:p w:rsidR="00642264" w:rsidRDefault="00642264" w:rsidP="00FA0B7D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Calibri"/>
          <w:color w:val="000000"/>
          <w:sz w:val="24"/>
          <w:szCs w:val="24"/>
        </w:rPr>
      </w:pPr>
    </w:p>
    <w:p w:rsidR="00642264" w:rsidRDefault="00642264" w:rsidP="00FA0B7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3.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Program zawodów i zasady rozgrywania:</w:t>
      </w:r>
    </w:p>
    <w:p w:rsidR="00642264" w:rsidRDefault="00642264" w:rsidP="00FA0B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K: 60m jmł, 60m jun i st. 60ppł. jmł, 60ppł. jun. i st., skok w dal,</w:t>
      </w:r>
    </w:p>
    <w:p w:rsidR="00642264" w:rsidRDefault="00642264" w:rsidP="00FA0B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skok wzwyż, kula 3kg, 4kg., trójskok</w:t>
      </w:r>
    </w:p>
    <w:p w:rsidR="00642264" w:rsidRDefault="00642264" w:rsidP="00FA0B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M: 60m jmł, 60 jun i st. , 60ppł. jmł, 60ppł. jun., 60ppł sen, skok w dal</w:t>
      </w:r>
    </w:p>
    <w:p w:rsidR="00642264" w:rsidRDefault="00642264" w:rsidP="00FA0B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skok wzwyż, kula 5kg , kula 6kg , trójskok</w:t>
      </w:r>
    </w:p>
    <w:p w:rsidR="00642264" w:rsidRDefault="00642264" w:rsidP="00FA0B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 biegu na 60m rozegrane zostaną eliminacje oraz finały A,B,C</w:t>
      </w:r>
    </w:p>
    <w:p w:rsidR="00642264" w:rsidRDefault="00642264" w:rsidP="00FA0B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 biegu na 60 ppł. rozegrane zostaną eliminacje oraz finał A</w:t>
      </w:r>
    </w:p>
    <w:p w:rsidR="00642264" w:rsidRDefault="00642264" w:rsidP="00FA0B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jeżeli do konkurencji zgłosi się mniej niż 8 zawodników odbędą się serie na czas.</w:t>
      </w:r>
    </w:p>
    <w:p w:rsidR="00642264" w:rsidRDefault="00642264" w:rsidP="00FA0B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642264" w:rsidRDefault="00642264" w:rsidP="00FA0B7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4. Zasady uczestnictwa:</w:t>
      </w:r>
    </w:p>
    <w:p w:rsidR="00642264" w:rsidRDefault="00642264" w:rsidP="00FA0B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w zawodach mogą uczestniczyć zawodnicy zgłoszeni przez kluby. </w:t>
      </w:r>
      <w:r>
        <w:rPr>
          <w:rFonts w:cs="Calibri"/>
          <w:color w:val="000000"/>
        </w:rPr>
        <w:t>Zawodnicy startujący winni posiadać aktualne badania lekarskie uprawniające do startu w zawodach lekkoatletycznych. Osobą odpowiedzialną za posiadanie ważnych uprawnień jest osoba zgłaszająca. Badania do wglądu dla organizatora podczas zawodów</w:t>
      </w:r>
      <w:r>
        <w:rPr>
          <w:rFonts w:cs="Calibri"/>
          <w:color w:val="000000"/>
          <w:sz w:val="24"/>
          <w:szCs w:val="24"/>
        </w:rPr>
        <w:t xml:space="preserve"> </w:t>
      </w:r>
    </w:p>
    <w:p w:rsidR="00642264" w:rsidRDefault="00642264" w:rsidP="00FA0B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642264" w:rsidRDefault="00642264" w:rsidP="00FA0B7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 CE" w:hAnsi="Calibri,Bold CE" w:cs="Calibri,Bold CE"/>
          <w:b/>
          <w:bCs/>
          <w:color w:val="000000"/>
          <w:sz w:val="24"/>
          <w:szCs w:val="24"/>
        </w:rPr>
        <w:t>5. Zgłoszenia:</w:t>
      </w:r>
    </w:p>
    <w:p w:rsidR="00642264" w:rsidRDefault="00642264" w:rsidP="00FA0B7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B1F1"/>
          <w:sz w:val="24"/>
          <w:szCs w:val="24"/>
        </w:rPr>
      </w:pPr>
      <w:r>
        <w:rPr>
          <w:rFonts w:ascii="TimesNewRoman,BoldItalic CE" w:hAnsi="TimesNewRoman,BoldItalic CE" w:cs="TimesNewRoman,BoldItalic CE"/>
          <w:b/>
          <w:bCs/>
          <w:i/>
          <w:iCs/>
          <w:color w:val="00B1F1"/>
          <w:sz w:val="24"/>
          <w:szCs w:val="24"/>
        </w:rPr>
        <w:t xml:space="preserve">internetowy system zgłoszeń do </w:t>
      </w:r>
      <w:r>
        <w:rPr>
          <w:rFonts w:ascii="TimesNewRoman,BoldItalic" w:hAnsi="TimesNewRoman,BoldItalic" w:cs="TimesNewRoman,BoldItalic"/>
          <w:b/>
          <w:bCs/>
          <w:i/>
          <w:iCs/>
          <w:color w:val="00B1F1"/>
          <w:sz w:val="24"/>
          <w:szCs w:val="24"/>
        </w:rPr>
        <w:t>16.01.2014 do godz. 14.00</w:t>
      </w:r>
    </w:p>
    <w:p w:rsidR="00642264" w:rsidRDefault="00642264" w:rsidP="00FA0B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FF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/ </w:t>
      </w:r>
      <w:hyperlink r:id="rId4" w:history="1">
        <w:r w:rsidRPr="00D42895">
          <w:rPr>
            <w:rStyle w:val="Hyperlink"/>
            <w:rFonts w:ascii="TimesNewRoman,Bold CE" w:hAnsi="TimesNewRoman,Bold CE" w:cs="TimesNewRoman,Bold CE"/>
            <w:b/>
            <w:bCs/>
            <w:sz w:val="24"/>
            <w:szCs w:val="24"/>
          </w:rPr>
          <w:t>www.domtel-sport/zgłoszenia/</w:t>
        </w:r>
      </w:hyperlink>
      <w:bookmarkStart w:id="0" w:name="_GoBack"/>
      <w:bookmarkEnd w:id="0"/>
    </w:p>
    <w:p w:rsidR="00642264" w:rsidRDefault="00642264" w:rsidP="00FA0B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FF"/>
          <w:sz w:val="24"/>
          <w:szCs w:val="24"/>
        </w:rPr>
      </w:pPr>
    </w:p>
    <w:p w:rsidR="00642264" w:rsidRDefault="00642264" w:rsidP="00FA0B7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 CE" w:hAnsi="Calibri,Bold CE" w:cs="Calibri,Bold CE"/>
          <w:b/>
          <w:bCs/>
          <w:color w:val="000000"/>
          <w:sz w:val="24"/>
          <w:szCs w:val="24"/>
        </w:rPr>
        <w:t>6. Opłata startowa:</w:t>
      </w:r>
    </w:p>
    <w:p w:rsidR="00642264" w:rsidRDefault="00642264" w:rsidP="00FA0B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Wszystkie kluby  5 zł. osoba</w:t>
      </w:r>
    </w:p>
    <w:p w:rsidR="00642264" w:rsidRDefault="00642264" w:rsidP="00FA0B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642264" w:rsidRDefault="00642264" w:rsidP="00FA0B7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Weryfikacja:</w:t>
      </w:r>
    </w:p>
    <w:p w:rsidR="00642264" w:rsidRDefault="00642264" w:rsidP="00FA0B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Należy przedstawić wydrukowane zgłoszenie z podpisem osoby zgłaszającej</w:t>
      </w:r>
    </w:p>
    <w:p w:rsidR="00642264" w:rsidRDefault="00642264" w:rsidP="00FA0B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642264" w:rsidRDefault="00642264" w:rsidP="00FA0B7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7. Uwagi:</w:t>
      </w:r>
    </w:p>
    <w:p w:rsidR="00642264" w:rsidRDefault="00642264" w:rsidP="00FA0B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obowiązek ubezpieczenia spoczywa na zgłaszających klubach.</w:t>
      </w:r>
    </w:p>
    <w:p w:rsidR="00642264" w:rsidRDefault="00642264" w:rsidP="00FA0B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642264" w:rsidRDefault="00642264" w:rsidP="00FA0B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642264" w:rsidRDefault="00642264" w:rsidP="00FA0B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sectPr w:rsidR="00642264" w:rsidSect="00035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,BoldItalic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B7D"/>
    <w:rsid w:val="00035E21"/>
    <w:rsid w:val="00265480"/>
    <w:rsid w:val="003D4665"/>
    <w:rsid w:val="00567456"/>
    <w:rsid w:val="00642264"/>
    <w:rsid w:val="00D0139E"/>
    <w:rsid w:val="00D42895"/>
    <w:rsid w:val="00FA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E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A0B7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mtel-sport/zg&#322;oszen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204</Words>
  <Characters>1225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Otwartego Halowego Mityngu Lekkoatletycznego</dc:title>
  <dc:subject/>
  <dc:creator>User</dc:creator>
  <cp:keywords/>
  <dc:description/>
  <cp:lastModifiedBy>Ziombel</cp:lastModifiedBy>
  <cp:revision>2</cp:revision>
  <dcterms:created xsi:type="dcterms:W3CDTF">2014-01-14T08:36:00Z</dcterms:created>
  <dcterms:modified xsi:type="dcterms:W3CDTF">2014-01-14T08:36:00Z</dcterms:modified>
</cp:coreProperties>
</file>